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E6" w:rsidRDefault="009D46E6" w:rsidP="009D46E6">
      <w:pPr>
        <w:pBdr>
          <w:bottom w:val="single" w:sz="12" w:space="1" w:color="auto"/>
        </w:pBdr>
        <w:rPr>
          <w:sz w:val="28"/>
          <w:szCs w:val="28"/>
        </w:rPr>
      </w:pPr>
    </w:p>
    <w:p w:rsidR="009D46E6" w:rsidRPr="009D46E6" w:rsidRDefault="009D46E6" w:rsidP="009D46E6">
      <w:pPr>
        <w:pBdr>
          <w:bottom w:val="single" w:sz="12" w:space="1" w:color="auto"/>
        </w:pBdr>
        <w:rPr>
          <w:sz w:val="28"/>
          <w:szCs w:val="28"/>
        </w:rPr>
      </w:pPr>
      <w:r w:rsidRPr="005B732B">
        <w:rPr>
          <w:sz w:val="28"/>
          <w:szCs w:val="28"/>
        </w:rPr>
        <w:t>_____________________________________________________________</w:t>
      </w:r>
      <w:r w:rsidR="0016665B" w:rsidRPr="00FF6CA4">
        <w:rPr>
          <w:rStyle w:val="Heading1Char"/>
        </w:rPr>
        <w:t>Virginia Special Education Mediation Services</w:t>
      </w:r>
    </w:p>
    <w:p w:rsidR="009D46E6" w:rsidRPr="009D46E6" w:rsidRDefault="009D46E6">
      <w:pPr>
        <w:rPr>
          <w:b/>
          <w:sz w:val="36"/>
          <w:szCs w:val="36"/>
        </w:rPr>
      </w:pPr>
    </w:p>
    <w:p w:rsidR="0082519E" w:rsidRDefault="0082519E">
      <w:pPr>
        <w:rPr>
          <w:b/>
          <w:sz w:val="28"/>
          <w:szCs w:val="28"/>
        </w:rPr>
      </w:pPr>
      <w:r w:rsidRPr="0082519E">
        <w:rPr>
          <w:b/>
          <w:sz w:val="28"/>
          <w:szCs w:val="28"/>
        </w:rPr>
        <w:t>What is mediation?</w:t>
      </w:r>
    </w:p>
    <w:p w:rsidR="0082519E" w:rsidRDefault="0082519E">
      <w:pPr>
        <w:rPr>
          <w:b/>
          <w:sz w:val="28"/>
          <w:szCs w:val="28"/>
        </w:rPr>
      </w:pPr>
    </w:p>
    <w:p w:rsidR="0082519E" w:rsidRDefault="0082519E" w:rsidP="00377698">
      <w:pPr>
        <w:jc w:val="both"/>
        <w:rPr>
          <w:sz w:val="28"/>
          <w:szCs w:val="28"/>
        </w:rPr>
      </w:pPr>
      <w:r w:rsidRPr="0082519E">
        <w:rPr>
          <w:sz w:val="28"/>
          <w:szCs w:val="28"/>
        </w:rPr>
        <w:t>Mediation is a voluntary and non-adversarial dispu</w:t>
      </w:r>
      <w:r>
        <w:rPr>
          <w:sz w:val="28"/>
          <w:szCs w:val="28"/>
        </w:rPr>
        <w:t>te resolution process facilita</w:t>
      </w:r>
      <w:r w:rsidRPr="0082519E">
        <w:rPr>
          <w:sz w:val="28"/>
          <w:szCs w:val="28"/>
        </w:rPr>
        <w:t>ted by a trained and impartial mediator.</w:t>
      </w:r>
      <w:r>
        <w:rPr>
          <w:sz w:val="28"/>
          <w:szCs w:val="28"/>
        </w:rPr>
        <w:t xml:space="preserve"> It is conducted in an informal setting where the assisted negotiation is confidential. The mediator focuses on the needs of the student and helps the participants to generate and evaluate options which are most responsive to those needs. The purpose is to arrive at a mutually agreed upon solution, which is then reduced to writing. There is no cost to the school or parent to engage in mediation.</w:t>
      </w:r>
    </w:p>
    <w:p w:rsidR="0082519E" w:rsidRDefault="0082519E" w:rsidP="00377698">
      <w:pPr>
        <w:jc w:val="both"/>
        <w:rPr>
          <w:sz w:val="28"/>
          <w:szCs w:val="28"/>
        </w:rPr>
      </w:pPr>
    </w:p>
    <w:p w:rsidR="0082519E" w:rsidRDefault="0082519E">
      <w:pPr>
        <w:rPr>
          <w:b/>
          <w:sz w:val="28"/>
          <w:szCs w:val="28"/>
        </w:rPr>
      </w:pPr>
      <w:r>
        <w:rPr>
          <w:b/>
          <w:sz w:val="28"/>
          <w:szCs w:val="28"/>
        </w:rPr>
        <w:t>What does mediation address?</w:t>
      </w:r>
    </w:p>
    <w:p w:rsidR="0082519E" w:rsidRDefault="0082519E">
      <w:pPr>
        <w:rPr>
          <w:b/>
          <w:sz w:val="28"/>
          <w:szCs w:val="28"/>
        </w:rPr>
      </w:pPr>
    </w:p>
    <w:p w:rsidR="0082519E" w:rsidRDefault="0053154D" w:rsidP="00377698">
      <w:pPr>
        <w:jc w:val="both"/>
        <w:rPr>
          <w:sz w:val="28"/>
          <w:szCs w:val="28"/>
        </w:rPr>
      </w:pPr>
      <w:r>
        <w:rPr>
          <w:sz w:val="28"/>
          <w:szCs w:val="28"/>
        </w:rPr>
        <w:t>Any issue regarding a student’s eligibility for special education services under an I</w:t>
      </w:r>
      <w:r w:rsidR="001A595A">
        <w:rPr>
          <w:sz w:val="28"/>
          <w:szCs w:val="28"/>
        </w:rPr>
        <w:t>EP or 504 plan, or the</w:t>
      </w:r>
      <w:r>
        <w:rPr>
          <w:sz w:val="28"/>
          <w:szCs w:val="28"/>
        </w:rPr>
        <w:t xml:space="preserve"> provision, scope or delivery</w:t>
      </w:r>
      <w:r w:rsidR="00377698">
        <w:rPr>
          <w:sz w:val="28"/>
          <w:szCs w:val="28"/>
        </w:rPr>
        <w:t xml:space="preserve"> </w:t>
      </w:r>
      <w:r w:rsidR="001A595A">
        <w:rPr>
          <w:sz w:val="28"/>
          <w:szCs w:val="28"/>
        </w:rPr>
        <w:t xml:space="preserve">of services </w:t>
      </w:r>
      <w:r>
        <w:rPr>
          <w:sz w:val="28"/>
          <w:szCs w:val="28"/>
        </w:rPr>
        <w:t>may be mediated at any time.</w:t>
      </w:r>
    </w:p>
    <w:p w:rsidR="000B0571" w:rsidRDefault="000B0571" w:rsidP="00377698">
      <w:pPr>
        <w:jc w:val="both"/>
        <w:rPr>
          <w:sz w:val="28"/>
          <w:szCs w:val="28"/>
        </w:rPr>
      </w:pPr>
    </w:p>
    <w:p w:rsidR="000B0571" w:rsidRDefault="000B0571" w:rsidP="00377698">
      <w:pPr>
        <w:jc w:val="both"/>
        <w:rPr>
          <w:b/>
          <w:sz w:val="28"/>
          <w:szCs w:val="28"/>
        </w:rPr>
      </w:pPr>
      <w:r>
        <w:rPr>
          <w:b/>
          <w:sz w:val="28"/>
          <w:szCs w:val="28"/>
        </w:rPr>
        <w:t>Why should I consider mediation?</w:t>
      </w:r>
    </w:p>
    <w:p w:rsidR="000B0571" w:rsidRDefault="000B0571" w:rsidP="00377698">
      <w:pPr>
        <w:jc w:val="both"/>
        <w:rPr>
          <w:b/>
          <w:sz w:val="28"/>
          <w:szCs w:val="28"/>
        </w:rPr>
      </w:pPr>
    </w:p>
    <w:p w:rsidR="000B0571" w:rsidRPr="000B0571" w:rsidRDefault="000B0571" w:rsidP="00377698">
      <w:pPr>
        <w:jc w:val="both"/>
        <w:rPr>
          <w:sz w:val="28"/>
          <w:szCs w:val="28"/>
        </w:rPr>
      </w:pPr>
      <w:r>
        <w:rPr>
          <w:sz w:val="28"/>
          <w:szCs w:val="28"/>
        </w:rPr>
        <w:t>Mediation engages the people who know the student best to work in a safe environment to fashion an agreement of their own making. It is a process which delivers results more swiftly than the dispute resolution alternatives. Mediators explore participants’ conclusions while preserving productive relationships. Participants are more satisfied when the outcome is self-determined</w:t>
      </w:r>
      <w:r w:rsidR="00D626ED">
        <w:rPr>
          <w:sz w:val="28"/>
          <w:szCs w:val="28"/>
        </w:rPr>
        <w:t xml:space="preserve"> by them</w:t>
      </w:r>
      <w:r>
        <w:rPr>
          <w:sz w:val="28"/>
          <w:szCs w:val="28"/>
        </w:rPr>
        <w:t>.</w:t>
      </w:r>
      <w:r w:rsidR="00BF1926">
        <w:rPr>
          <w:sz w:val="28"/>
          <w:szCs w:val="28"/>
        </w:rPr>
        <w:t xml:space="preserve"> It is</w:t>
      </w:r>
      <w:r w:rsidR="00553753">
        <w:rPr>
          <w:sz w:val="28"/>
          <w:szCs w:val="28"/>
        </w:rPr>
        <w:t xml:space="preserve"> a highly successful process. 73</w:t>
      </w:r>
      <w:r w:rsidR="00BF1926">
        <w:rPr>
          <w:sz w:val="28"/>
          <w:szCs w:val="28"/>
        </w:rPr>
        <w:t>% of our mediations resulted in agreements last year.</w:t>
      </w:r>
    </w:p>
    <w:p w:rsidR="00377698" w:rsidRDefault="00377698" w:rsidP="00377698">
      <w:pPr>
        <w:jc w:val="both"/>
        <w:rPr>
          <w:sz w:val="28"/>
          <w:szCs w:val="28"/>
        </w:rPr>
      </w:pPr>
    </w:p>
    <w:p w:rsidR="00377698" w:rsidRDefault="00377698" w:rsidP="00377698">
      <w:pPr>
        <w:jc w:val="both"/>
        <w:rPr>
          <w:b/>
          <w:sz w:val="28"/>
          <w:szCs w:val="28"/>
        </w:rPr>
      </w:pPr>
      <w:r>
        <w:rPr>
          <w:b/>
          <w:sz w:val="28"/>
          <w:szCs w:val="28"/>
        </w:rPr>
        <w:t>How is mediation conducted?</w:t>
      </w:r>
    </w:p>
    <w:p w:rsidR="00377698" w:rsidRDefault="00377698" w:rsidP="00377698">
      <w:pPr>
        <w:jc w:val="both"/>
        <w:rPr>
          <w:b/>
          <w:sz w:val="28"/>
          <w:szCs w:val="28"/>
        </w:rPr>
      </w:pPr>
    </w:p>
    <w:p w:rsidR="00377698" w:rsidRPr="00377698" w:rsidRDefault="00377698" w:rsidP="00377698">
      <w:pPr>
        <w:rPr>
          <w:sz w:val="28"/>
          <w:szCs w:val="28"/>
        </w:rPr>
      </w:pPr>
      <w:r>
        <w:rPr>
          <w:sz w:val="28"/>
          <w:szCs w:val="28"/>
        </w:rPr>
        <w:t>Mediation is conducted by a qualified and impartial mediator who is selected from a list maintained by the VDOE. Mediators are trained in effective mediation techniques and are knowledgeable in speci</w:t>
      </w:r>
      <w:r w:rsidR="0016665B">
        <w:rPr>
          <w:sz w:val="28"/>
          <w:szCs w:val="28"/>
        </w:rPr>
        <w:t>al education law and regulation</w:t>
      </w:r>
      <w:r>
        <w:rPr>
          <w:sz w:val="28"/>
          <w:szCs w:val="28"/>
        </w:rPr>
        <w:t>s. The mediator is not an employee of any school or the VDOE.</w:t>
      </w:r>
    </w:p>
    <w:p w:rsidR="0082519E" w:rsidRDefault="0082519E">
      <w:pPr>
        <w:rPr>
          <w:b/>
          <w:sz w:val="28"/>
          <w:szCs w:val="28"/>
        </w:rPr>
      </w:pPr>
    </w:p>
    <w:p w:rsidR="001A595A" w:rsidRDefault="001A595A">
      <w:pPr>
        <w:rPr>
          <w:b/>
          <w:sz w:val="28"/>
          <w:szCs w:val="28"/>
        </w:rPr>
      </w:pPr>
    </w:p>
    <w:p w:rsidR="000B0571" w:rsidRDefault="000B0571">
      <w:pPr>
        <w:rPr>
          <w:b/>
          <w:sz w:val="28"/>
          <w:szCs w:val="28"/>
        </w:rPr>
      </w:pPr>
    </w:p>
    <w:p w:rsidR="000B0571" w:rsidRDefault="000B0571">
      <w:pPr>
        <w:rPr>
          <w:b/>
          <w:sz w:val="28"/>
          <w:szCs w:val="28"/>
        </w:rPr>
      </w:pPr>
    </w:p>
    <w:p w:rsidR="000B0571" w:rsidRDefault="000B0571">
      <w:pPr>
        <w:rPr>
          <w:b/>
          <w:sz w:val="28"/>
          <w:szCs w:val="28"/>
        </w:rPr>
      </w:pPr>
    </w:p>
    <w:p w:rsidR="001A595A" w:rsidRDefault="001A595A">
      <w:pPr>
        <w:rPr>
          <w:b/>
          <w:sz w:val="28"/>
          <w:szCs w:val="28"/>
        </w:rPr>
      </w:pPr>
      <w:r>
        <w:rPr>
          <w:b/>
          <w:sz w:val="28"/>
          <w:szCs w:val="28"/>
        </w:rPr>
        <w:t>Under what conditions is mediation held?</w:t>
      </w:r>
    </w:p>
    <w:p w:rsidR="001A595A" w:rsidRDefault="001A595A">
      <w:pPr>
        <w:rPr>
          <w:b/>
          <w:sz w:val="28"/>
          <w:szCs w:val="28"/>
        </w:rPr>
      </w:pPr>
    </w:p>
    <w:p w:rsidR="001A595A" w:rsidRDefault="001A595A" w:rsidP="001A595A">
      <w:pPr>
        <w:jc w:val="both"/>
        <w:rPr>
          <w:sz w:val="28"/>
          <w:szCs w:val="28"/>
        </w:rPr>
      </w:pPr>
      <w:r>
        <w:rPr>
          <w:sz w:val="28"/>
          <w:szCs w:val="28"/>
        </w:rPr>
        <w:t>Mediation must be entered voluntarily by participants. Discussions that occur during the mediation are confidential and may not be brought up in any later proceedings. Mediation may not be used to delay your right to a due process hearing. If a due process hearing is requested, mediation may be substituted for the resolution session. If an agreement is reached by the participants, the IDEA requires that a mediation agreement be drafted which will be enforceable in court.</w:t>
      </w:r>
    </w:p>
    <w:p w:rsidR="001A595A" w:rsidRDefault="001A595A" w:rsidP="001A595A">
      <w:pPr>
        <w:jc w:val="both"/>
        <w:rPr>
          <w:sz w:val="28"/>
          <w:szCs w:val="28"/>
        </w:rPr>
      </w:pPr>
    </w:p>
    <w:p w:rsidR="00F57F3A" w:rsidRDefault="00F57F3A" w:rsidP="001A595A">
      <w:pPr>
        <w:jc w:val="both"/>
        <w:rPr>
          <w:b/>
          <w:sz w:val="28"/>
          <w:szCs w:val="28"/>
        </w:rPr>
      </w:pPr>
    </w:p>
    <w:p w:rsidR="00F57F3A" w:rsidRDefault="00F57F3A" w:rsidP="001A595A">
      <w:pPr>
        <w:jc w:val="both"/>
        <w:rPr>
          <w:b/>
          <w:sz w:val="28"/>
          <w:szCs w:val="28"/>
        </w:rPr>
      </w:pPr>
      <w:r>
        <w:rPr>
          <w:b/>
          <w:sz w:val="28"/>
          <w:szCs w:val="28"/>
        </w:rPr>
        <w:t>What if a mediated agreement breaks down?</w:t>
      </w:r>
    </w:p>
    <w:p w:rsidR="00F57F3A" w:rsidRDefault="00F57F3A" w:rsidP="001A595A">
      <w:pPr>
        <w:jc w:val="both"/>
        <w:rPr>
          <w:b/>
          <w:sz w:val="28"/>
          <w:szCs w:val="28"/>
        </w:rPr>
      </w:pPr>
    </w:p>
    <w:p w:rsidR="00F57F3A" w:rsidRPr="00F57F3A" w:rsidRDefault="00F57F3A" w:rsidP="00F57F3A">
      <w:pPr>
        <w:jc w:val="both"/>
        <w:rPr>
          <w:sz w:val="28"/>
          <w:szCs w:val="28"/>
        </w:rPr>
      </w:pPr>
      <w:r w:rsidRPr="00F57F3A">
        <w:rPr>
          <w:sz w:val="28"/>
          <w:szCs w:val="28"/>
        </w:rPr>
        <w:t xml:space="preserve">You may contact the </w:t>
      </w:r>
      <w:r>
        <w:rPr>
          <w:sz w:val="28"/>
          <w:szCs w:val="28"/>
        </w:rPr>
        <w:t xml:space="preserve">Coordinator of </w:t>
      </w:r>
      <w:r w:rsidRPr="00F57F3A">
        <w:rPr>
          <w:sz w:val="28"/>
          <w:szCs w:val="28"/>
        </w:rPr>
        <w:t>Mediation</w:t>
      </w:r>
      <w:r>
        <w:rPr>
          <w:sz w:val="28"/>
          <w:szCs w:val="28"/>
        </w:rPr>
        <w:t xml:space="preserve"> Services, Art Stewart, available at 804-786-0711. He may be able to recover the agreement. You also have the right to enforce the agreement in any State court of competent jurisdiction or in a district court of the United States.</w:t>
      </w:r>
    </w:p>
    <w:p w:rsidR="00F57F3A" w:rsidRPr="00F57F3A" w:rsidRDefault="00F57F3A" w:rsidP="00F57F3A">
      <w:pPr>
        <w:jc w:val="both"/>
        <w:rPr>
          <w:b/>
          <w:sz w:val="28"/>
          <w:szCs w:val="28"/>
        </w:rPr>
      </w:pPr>
    </w:p>
    <w:p w:rsidR="001A595A" w:rsidRDefault="009D46E6">
      <w:pPr>
        <w:rPr>
          <w:b/>
          <w:sz w:val="28"/>
          <w:szCs w:val="28"/>
        </w:rPr>
      </w:pPr>
      <w:r>
        <w:rPr>
          <w:b/>
          <w:sz w:val="28"/>
          <w:szCs w:val="28"/>
        </w:rPr>
        <w:t>How do I request mediation?</w:t>
      </w:r>
    </w:p>
    <w:p w:rsidR="009D46E6" w:rsidRDefault="009D46E6">
      <w:pPr>
        <w:rPr>
          <w:sz w:val="28"/>
          <w:szCs w:val="28"/>
        </w:rPr>
      </w:pPr>
    </w:p>
    <w:p w:rsidR="00F57F3A" w:rsidRDefault="009D46E6" w:rsidP="00F57F3A">
      <w:pPr>
        <w:rPr>
          <w:sz w:val="28"/>
          <w:szCs w:val="28"/>
        </w:rPr>
      </w:pPr>
      <w:r>
        <w:rPr>
          <w:sz w:val="28"/>
          <w:szCs w:val="28"/>
        </w:rPr>
        <w:t xml:space="preserve">A request for mediation must be made by both the parent and the school division. The parent may contact the school or the school may contact the parent to initiate this joint request. </w:t>
      </w:r>
      <w:r w:rsidR="00F57F3A">
        <w:rPr>
          <w:sz w:val="28"/>
          <w:szCs w:val="28"/>
        </w:rPr>
        <w:t>The request for mediation form may be downloaded from the VDOE website:</w:t>
      </w:r>
    </w:p>
    <w:p w:rsidR="00F57F3A" w:rsidRDefault="0016665B" w:rsidP="00F57F3A">
      <w:pPr>
        <w:rPr>
          <w:sz w:val="28"/>
          <w:szCs w:val="28"/>
        </w:rPr>
      </w:pPr>
      <w:r>
        <w:rPr>
          <w:sz w:val="28"/>
          <w:szCs w:val="28"/>
        </w:rPr>
        <w:t>http://www.doe.virginia.gov/special_ed/</w:t>
      </w:r>
      <w:r w:rsidR="00F57F3A">
        <w:rPr>
          <w:sz w:val="28"/>
          <w:szCs w:val="28"/>
        </w:rPr>
        <w:t>resolving</w:t>
      </w:r>
      <w:r>
        <w:rPr>
          <w:sz w:val="28"/>
          <w:szCs w:val="28"/>
        </w:rPr>
        <w:t>_ disputes/mediation/index.shtml.</w:t>
      </w:r>
    </w:p>
    <w:p w:rsidR="009D46E6" w:rsidRDefault="009D46E6" w:rsidP="00F57F3A">
      <w:pPr>
        <w:rPr>
          <w:sz w:val="28"/>
          <w:szCs w:val="28"/>
        </w:rPr>
      </w:pPr>
      <w:r>
        <w:rPr>
          <w:sz w:val="28"/>
          <w:szCs w:val="28"/>
        </w:rPr>
        <w:t xml:space="preserve">When the joint decision is made to request mediation, the school division will send the request to VDOE. </w:t>
      </w:r>
      <w:r w:rsidR="00D626ED">
        <w:rPr>
          <w:sz w:val="28"/>
          <w:szCs w:val="28"/>
        </w:rPr>
        <w:t>Articles on mediation are available on the mediation page of the website.</w:t>
      </w:r>
    </w:p>
    <w:p w:rsidR="009D46E6" w:rsidRDefault="009D46E6">
      <w:pPr>
        <w:rPr>
          <w:sz w:val="28"/>
          <w:szCs w:val="28"/>
        </w:rPr>
      </w:pPr>
    </w:p>
    <w:p w:rsidR="009D46E6" w:rsidRDefault="009D46E6">
      <w:pPr>
        <w:rPr>
          <w:b/>
          <w:sz w:val="28"/>
          <w:szCs w:val="28"/>
        </w:rPr>
      </w:pPr>
      <w:r>
        <w:rPr>
          <w:b/>
          <w:sz w:val="28"/>
          <w:szCs w:val="28"/>
        </w:rPr>
        <w:t>Will I need to hire an attorney to participate in mediation?</w:t>
      </w:r>
    </w:p>
    <w:p w:rsidR="009D46E6" w:rsidRDefault="009D46E6">
      <w:pPr>
        <w:rPr>
          <w:b/>
          <w:sz w:val="28"/>
          <w:szCs w:val="28"/>
        </w:rPr>
      </w:pPr>
    </w:p>
    <w:p w:rsidR="009D46E6" w:rsidRDefault="009F3AB6" w:rsidP="00377698">
      <w:pPr>
        <w:jc w:val="both"/>
        <w:rPr>
          <w:sz w:val="28"/>
          <w:szCs w:val="28"/>
        </w:rPr>
      </w:pPr>
      <w:r>
        <w:rPr>
          <w:sz w:val="28"/>
          <w:szCs w:val="28"/>
        </w:rPr>
        <w:t>Mediation is intended to be an assisted negotiation between the school staff and parent. It is not necessary to hire an attorney in orde</w:t>
      </w:r>
      <w:r w:rsidR="000B0571">
        <w:rPr>
          <w:sz w:val="28"/>
          <w:szCs w:val="28"/>
        </w:rPr>
        <w:t>r to participate in mediation. However, i</w:t>
      </w:r>
      <w:r>
        <w:rPr>
          <w:sz w:val="28"/>
          <w:szCs w:val="28"/>
        </w:rPr>
        <w:t>f you plan to invite an attorney to attend, let the mediator know as soon as possible, so that the other attendees may know and decide whether they wish to bring one.</w:t>
      </w:r>
    </w:p>
    <w:p w:rsidR="00F53816" w:rsidRPr="00F53816" w:rsidRDefault="00F53816">
      <w:pPr>
        <w:rPr>
          <w:b/>
          <w:sz w:val="28"/>
          <w:szCs w:val="28"/>
        </w:rPr>
      </w:pPr>
      <w:bookmarkStart w:id="0" w:name="_GoBack"/>
      <w:bookmarkEnd w:id="0"/>
    </w:p>
    <w:sectPr w:rsidR="00F53816" w:rsidRPr="00F53816" w:rsidSect="0044359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0E" w:rsidRDefault="00A9720E" w:rsidP="00A9720E">
      <w:r>
        <w:separator/>
      </w:r>
    </w:p>
  </w:endnote>
  <w:endnote w:type="continuationSeparator" w:id="0">
    <w:p w:rsidR="00A9720E" w:rsidRDefault="00A9720E" w:rsidP="00A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E" w:rsidRDefault="00A97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E" w:rsidRDefault="00A97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E" w:rsidRDefault="00A9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0E" w:rsidRDefault="00A9720E" w:rsidP="00A9720E">
      <w:r>
        <w:separator/>
      </w:r>
    </w:p>
  </w:footnote>
  <w:footnote w:type="continuationSeparator" w:id="0">
    <w:p w:rsidR="00A9720E" w:rsidRDefault="00A9720E" w:rsidP="00A9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E" w:rsidRDefault="00A97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E" w:rsidRDefault="00A97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E" w:rsidRDefault="00A97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E6"/>
    <w:rsid w:val="000B0571"/>
    <w:rsid w:val="000E1B3B"/>
    <w:rsid w:val="0016665B"/>
    <w:rsid w:val="001A595A"/>
    <w:rsid w:val="0024009C"/>
    <w:rsid w:val="0028552E"/>
    <w:rsid w:val="00377698"/>
    <w:rsid w:val="0044359B"/>
    <w:rsid w:val="004912A4"/>
    <w:rsid w:val="0053154D"/>
    <w:rsid w:val="00553753"/>
    <w:rsid w:val="005B732B"/>
    <w:rsid w:val="0082519E"/>
    <w:rsid w:val="008A31D2"/>
    <w:rsid w:val="009D46E6"/>
    <w:rsid w:val="009F3AB6"/>
    <w:rsid w:val="00A825E0"/>
    <w:rsid w:val="00A9720E"/>
    <w:rsid w:val="00BF1926"/>
    <w:rsid w:val="00D626ED"/>
    <w:rsid w:val="00E02C6C"/>
    <w:rsid w:val="00F53816"/>
    <w:rsid w:val="00F57F3A"/>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C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9B"/>
    <w:rPr>
      <w:sz w:val="24"/>
      <w:szCs w:val="24"/>
    </w:rPr>
  </w:style>
  <w:style w:type="paragraph" w:styleId="Heading1">
    <w:name w:val="heading 1"/>
    <w:basedOn w:val="Normal"/>
    <w:next w:val="Normal"/>
    <w:link w:val="Heading1Char"/>
    <w:qFormat/>
    <w:rsid w:val="00FF6C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CA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A9720E"/>
    <w:pPr>
      <w:tabs>
        <w:tab w:val="center" w:pos="4680"/>
        <w:tab w:val="right" w:pos="9360"/>
      </w:tabs>
    </w:pPr>
  </w:style>
  <w:style w:type="character" w:customStyle="1" w:styleId="HeaderChar">
    <w:name w:val="Header Char"/>
    <w:basedOn w:val="DefaultParagraphFont"/>
    <w:link w:val="Header"/>
    <w:rsid w:val="00A9720E"/>
    <w:rPr>
      <w:sz w:val="24"/>
      <w:szCs w:val="24"/>
    </w:rPr>
  </w:style>
  <w:style w:type="paragraph" w:styleId="Footer">
    <w:name w:val="footer"/>
    <w:basedOn w:val="Normal"/>
    <w:link w:val="FooterChar"/>
    <w:unhideWhenUsed/>
    <w:rsid w:val="00A9720E"/>
    <w:pPr>
      <w:tabs>
        <w:tab w:val="center" w:pos="4680"/>
        <w:tab w:val="right" w:pos="9360"/>
      </w:tabs>
    </w:pPr>
  </w:style>
  <w:style w:type="character" w:customStyle="1" w:styleId="FooterChar">
    <w:name w:val="Footer Char"/>
    <w:basedOn w:val="DefaultParagraphFont"/>
    <w:link w:val="Footer"/>
    <w:rsid w:val="00A972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2020-09-17T17:58:00Z</dcterms:created>
  <dcterms:modified xsi:type="dcterms:W3CDTF">2020-09-17T17:58:00Z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